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E623D9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68715596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1055CB3C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E623D9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E623D9">
        <w:rPr>
          <w:rFonts w:ascii="Times New Roman" w:hAnsi="Times New Roman"/>
          <w:b/>
          <w:sz w:val="28"/>
          <w:szCs w:val="28"/>
        </w:rPr>
        <w:t>4</w:t>
      </w:r>
      <w:r w:rsidR="005632FE">
        <w:rPr>
          <w:rFonts w:ascii="Times New Roman" w:hAnsi="Times New Roman"/>
          <w:b/>
          <w:sz w:val="28"/>
          <w:szCs w:val="28"/>
        </w:rPr>
        <w:t>»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1D1F0C">
        <w:rPr>
          <w:rFonts w:ascii="Times New Roman" w:hAnsi="Times New Roman"/>
          <w:b/>
          <w:sz w:val="28"/>
          <w:szCs w:val="28"/>
        </w:rPr>
        <w:t>октября</w:t>
      </w:r>
      <w:r w:rsidR="005632FE">
        <w:rPr>
          <w:rFonts w:ascii="Times New Roman" w:hAnsi="Times New Roman"/>
          <w:b/>
          <w:sz w:val="28"/>
          <w:szCs w:val="28"/>
        </w:rPr>
        <w:t xml:space="preserve"> </w:t>
      </w:r>
      <w:r w:rsidR="00B13544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1D1F0C">
        <w:rPr>
          <w:rFonts w:ascii="Times New Roman" w:hAnsi="Times New Roman"/>
          <w:b/>
          <w:sz w:val="28"/>
          <w:szCs w:val="28"/>
        </w:rPr>
        <w:t>375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6D5AB2" w14:textId="77777777" w:rsidR="00737808" w:rsidRDefault="00A40CB0" w:rsidP="00737808">
      <w:pPr>
        <w:jc w:val="center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</w:t>
      </w:r>
      <w:r w:rsidR="00737808" w:rsidRPr="003E54DE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земельных участках с кадастровыми номерами 63:26:1903027:499, 63:26:1903027:500, 63:26:1903027:501, 63:26:1903027:502, 63:26:1903027:503, 63:26:1903027:504, 63:26:1903027:505, 63:26:1903027:506, 63:26:1903027:507, 63:26:1903027:508, 63:26:1903027:509, 63:26:1903027:510, 63:26:1903027:477, 6</w:t>
      </w:r>
      <w:bookmarkStart w:id="0" w:name="_GoBack"/>
      <w:bookmarkEnd w:id="0"/>
      <w:r w:rsidR="00737808" w:rsidRPr="003E54DE">
        <w:rPr>
          <w:rFonts w:ascii="Times New Roman" w:hAnsi="Times New Roman"/>
          <w:b/>
          <w:sz w:val="28"/>
          <w:szCs w:val="28"/>
        </w:rPr>
        <w:t>3:26:1903027:512, 63:26:1903027:513, 63:26:1903027:514, 63:26:1903027:533, 63:26:1903027:534, 63:26:1903027:535, 63:26:1903027:536, 63:26:1903027:538</w:t>
      </w:r>
    </w:p>
    <w:p w14:paraId="05DA39A5" w14:textId="5C4B8D02" w:rsidR="00B13544" w:rsidRPr="00A40CB0" w:rsidRDefault="00B13544" w:rsidP="00737808">
      <w:pPr>
        <w:jc w:val="center"/>
        <w:rPr>
          <w:rFonts w:ascii="Times New Roman" w:hAnsi="Times New Roman"/>
          <w:sz w:val="28"/>
        </w:rPr>
      </w:pPr>
    </w:p>
    <w:p w14:paraId="419C862B" w14:textId="035FF59D" w:rsidR="003A1FA5" w:rsidRPr="00B04EC8" w:rsidRDefault="00A40CB0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04EC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04EC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B04EC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04EC8">
        <w:rPr>
          <w:rFonts w:ascii="Times New Roman" w:hAnsi="Times New Roman"/>
          <w:sz w:val="28"/>
          <w:szCs w:val="28"/>
        </w:rPr>
        <w:t xml:space="preserve"> от 27.09.2017 г.</w:t>
      </w:r>
      <w:r w:rsidR="003A1FA5" w:rsidRPr="00B04EC8">
        <w:rPr>
          <w:rFonts w:ascii="Times New Roman" w:hAnsi="Times New Roman"/>
          <w:sz w:val="28"/>
          <w:szCs w:val="28"/>
        </w:rPr>
        <w:t xml:space="preserve"> и </w:t>
      </w:r>
      <w:r w:rsidR="00703CEC" w:rsidRPr="00B04EC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B04EC8">
        <w:rPr>
          <w:rFonts w:ascii="Times New Roman" w:hAnsi="Times New Roman"/>
          <w:sz w:val="28"/>
          <w:szCs w:val="28"/>
        </w:rPr>
        <w:t xml:space="preserve"> от 01.10.2017 г.</w:t>
      </w:r>
      <w:r w:rsidR="00703CEC" w:rsidRPr="00B04EC8">
        <w:rPr>
          <w:rFonts w:ascii="Times New Roman" w:hAnsi="Times New Roman"/>
          <w:sz w:val="28"/>
          <w:szCs w:val="28"/>
        </w:rPr>
        <w:t>,</w:t>
      </w:r>
    </w:p>
    <w:p w14:paraId="57157264" w14:textId="77777777" w:rsidR="00703CEC" w:rsidRPr="00B04EC8" w:rsidRDefault="00703CEC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B04EC8" w:rsidRDefault="00A40CB0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ПОСТАНОВЛЯЮ:</w:t>
      </w:r>
    </w:p>
    <w:p w14:paraId="68A0855C" w14:textId="1701F3EA" w:rsidR="00737808" w:rsidRPr="006139A4" w:rsidRDefault="00236EF3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Отчетом по расчетам по оценке пожарного риска от 18 мая 2016 года, п</w:t>
      </w:r>
      <w:r w:rsidR="00737808">
        <w:rPr>
          <w:rFonts w:ascii="Times New Roman" w:hAnsi="Times New Roman"/>
          <w:sz w:val="28"/>
          <w:szCs w:val="28"/>
        </w:rPr>
        <w:t>редоставить Евсееву С.Н. разрешение</w:t>
      </w:r>
      <w:r w:rsidR="0009298B" w:rsidRPr="00B04EC8">
        <w:rPr>
          <w:rFonts w:ascii="Times New Roman" w:hAnsi="Times New Roman"/>
          <w:sz w:val="28"/>
          <w:szCs w:val="28"/>
        </w:rPr>
        <w:t xml:space="preserve"> </w:t>
      </w:r>
      <w:r w:rsidR="00737808" w:rsidRPr="006139A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37808" w:rsidRPr="006139A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737808" w:rsidRPr="006139A4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в отношении каждого из  следующих земельных участков:</w:t>
      </w:r>
    </w:p>
    <w:p w14:paraId="7129057E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 - земельного участка с кадастровым номером 63:26:1903027:499, площадью 307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15-1;</w:t>
      </w:r>
    </w:p>
    <w:p w14:paraId="4DC4A244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63:26:1903027:500,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15-2;</w:t>
      </w:r>
    </w:p>
    <w:p w14:paraId="0B91EF56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63:26:1903027:501,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15-3;</w:t>
      </w:r>
    </w:p>
    <w:p w14:paraId="7897678B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63:26:1903027:502,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15-4;</w:t>
      </w:r>
    </w:p>
    <w:p w14:paraId="636C2D44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63:26:1903027:503,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15-5;</w:t>
      </w:r>
    </w:p>
    <w:p w14:paraId="48116797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63:26:1903027:504, площадью 279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15-6;</w:t>
      </w:r>
    </w:p>
    <w:p w14:paraId="5EBFD62F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63:26:1903027:505, площадью 307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8-1;</w:t>
      </w:r>
    </w:p>
    <w:p w14:paraId="0088AA1C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63:26:1903027:506,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8-2;</w:t>
      </w:r>
    </w:p>
    <w:p w14:paraId="15F2B044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63:26:1903027:507,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8-3;</w:t>
      </w:r>
    </w:p>
    <w:p w14:paraId="1A60EE1C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63:26:1903027:508,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8-4;</w:t>
      </w:r>
    </w:p>
    <w:p w14:paraId="139B5924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63:26:1903027:509, площадью 201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</w:t>
      </w:r>
      <w:r w:rsidRPr="006139A4">
        <w:rPr>
          <w:rFonts w:ascii="Times New Roman" w:hAnsi="Times New Roman"/>
          <w:sz w:val="28"/>
          <w:szCs w:val="28"/>
        </w:rPr>
        <w:lastRenderedPageBreak/>
        <w:t>Красноярский район, сельское поселение Красный Яр, с. Красный Яр, ул. 70 лет Победы, 8-5;</w:t>
      </w:r>
    </w:p>
    <w:p w14:paraId="49B7754F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63:26:1903027:510, площадью 279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8-6;</w:t>
      </w:r>
    </w:p>
    <w:p w14:paraId="1E1C34E0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63:26:1903027:477, площадью 341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 xml:space="preserve">., расположенного по адресу:  Самарская </w:t>
      </w:r>
      <w:proofErr w:type="spellStart"/>
      <w:r w:rsidRPr="006139A4">
        <w:rPr>
          <w:rFonts w:ascii="Times New Roman" w:hAnsi="Times New Roman"/>
          <w:sz w:val="28"/>
          <w:szCs w:val="28"/>
        </w:rPr>
        <w:t>обл</w:t>
      </w:r>
      <w:proofErr w:type="spellEnd"/>
      <w:r w:rsidRPr="006139A4">
        <w:rPr>
          <w:rFonts w:ascii="Times New Roman" w:hAnsi="Times New Roman"/>
          <w:sz w:val="28"/>
          <w:szCs w:val="28"/>
        </w:rPr>
        <w:t xml:space="preserve">, р-н Красноярский, с Красный Яр, с/п Красный Яр, </w:t>
      </w:r>
      <w:proofErr w:type="spellStart"/>
      <w:r w:rsidRPr="006139A4">
        <w:rPr>
          <w:rFonts w:ascii="Times New Roman" w:hAnsi="Times New Roman"/>
          <w:sz w:val="28"/>
          <w:szCs w:val="28"/>
        </w:rPr>
        <w:t>ул</w:t>
      </w:r>
      <w:proofErr w:type="spellEnd"/>
      <w:r w:rsidRPr="006139A4">
        <w:rPr>
          <w:rFonts w:ascii="Times New Roman" w:hAnsi="Times New Roman"/>
          <w:sz w:val="28"/>
          <w:szCs w:val="28"/>
        </w:rPr>
        <w:t xml:space="preserve"> 70 лет Победы, </w:t>
      </w:r>
      <w:proofErr w:type="spellStart"/>
      <w:r w:rsidRPr="006139A4">
        <w:rPr>
          <w:rFonts w:ascii="Times New Roman" w:hAnsi="Times New Roman"/>
          <w:sz w:val="28"/>
          <w:szCs w:val="28"/>
        </w:rPr>
        <w:t>уч</w:t>
      </w:r>
      <w:proofErr w:type="spellEnd"/>
      <w:r w:rsidRPr="006139A4">
        <w:rPr>
          <w:rFonts w:ascii="Times New Roman" w:hAnsi="Times New Roman"/>
          <w:sz w:val="28"/>
          <w:szCs w:val="28"/>
        </w:rPr>
        <w:t xml:space="preserve"> 5-1;</w:t>
      </w:r>
    </w:p>
    <w:p w14:paraId="3B253703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63:26:1903027:512, площадью 269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5-2;</w:t>
      </w:r>
    </w:p>
    <w:p w14:paraId="1DBC4C6D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63:26:1903027:513, площадью 216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5-3;</w:t>
      </w:r>
    </w:p>
    <w:p w14:paraId="5BCCBF5F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63:26:1903027:514, площадью 302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5-4;</w:t>
      </w:r>
    </w:p>
    <w:p w14:paraId="58D68E2E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63:26:1903027:533, площадью 417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7-1;</w:t>
      </w:r>
    </w:p>
    <w:p w14:paraId="3A195F6A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63:26:1903027:534, площадью 292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7-2;</w:t>
      </w:r>
    </w:p>
    <w:p w14:paraId="7A6E4424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63:26:1903027:535, площадью 278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7-3;</w:t>
      </w:r>
    </w:p>
    <w:p w14:paraId="733902B9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63:26:1903027:536, площадью 269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70 лет Победы, 7-4;</w:t>
      </w:r>
    </w:p>
    <w:p w14:paraId="6D2A77E7" w14:textId="77777777" w:rsidR="00737808" w:rsidRPr="006139A4" w:rsidRDefault="00737808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63:26:1903027:538, площадью 314 </w:t>
      </w:r>
      <w:proofErr w:type="spellStart"/>
      <w:r w:rsidRPr="006139A4">
        <w:rPr>
          <w:rFonts w:ascii="Times New Roman" w:hAnsi="Times New Roman"/>
          <w:sz w:val="28"/>
          <w:szCs w:val="28"/>
        </w:rPr>
        <w:t>кв.м</w:t>
      </w:r>
      <w:proofErr w:type="spellEnd"/>
      <w:r w:rsidRPr="006139A4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сельское поселение Красный Яр, с. Красный Яр, ул. 70 лет Победы, 7-6, </w:t>
      </w:r>
    </w:p>
    <w:p w14:paraId="1146CD23" w14:textId="3BB0E1AE" w:rsidR="00737808" w:rsidRPr="006139A4" w:rsidRDefault="00737808" w:rsidP="00737808">
      <w:pPr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6139A4">
        <w:rPr>
          <w:rFonts w:ascii="Times New Roman" w:eastAsia="Times New Roman" w:hAnsi="Times New Roman"/>
          <w:sz w:val="28"/>
          <w:szCs w:val="28"/>
        </w:rPr>
        <w:t>входящих в состав территориальной зоны</w:t>
      </w:r>
      <w:r w:rsidRPr="006139A4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6139A4">
        <w:rPr>
          <w:rFonts w:ascii="Times New Roman" w:hAnsi="Times New Roman"/>
          <w:color w:val="000000"/>
          <w:sz w:val="28"/>
          <w:szCs w:val="28"/>
        </w:rPr>
        <w:t xml:space="preserve"> Ж6 </w:t>
      </w:r>
      <w:r w:rsidRPr="006139A4">
        <w:rPr>
          <w:rFonts w:ascii="Times New Roman" w:hAnsi="Times New Roman"/>
          <w:sz w:val="28"/>
          <w:szCs w:val="28"/>
        </w:rPr>
        <w:t>«Зона смешанной жилой застройки</w:t>
      </w:r>
      <w:r w:rsidRPr="006139A4">
        <w:rPr>
          <w:rFonts w:ascii="Times New Roman" w:hAnsi="Times New Roman"/>
          <w:color w:val="000000"/>
          <w:sz w:val="28"/>
          <w:szCs w:val="28"/>
        </w:rPr>
        <w:t>»</w:t>
      </w:r>
      <w:r w:rsidRPr="006139A4">
        <w:rPr>
          <w:rFonts w:ascii="Times New Roman" w:hAnsi="Times New Roman"/>
          <w:sz w:val="28"/>
          <w:szCs w:val="28"/>
        </w:rPr>
        <w:t xml:space="preserve">. </w:t>
      </w:r>
      <w:r w:rsidR="00F45E24">
        <w:rPr>
          <w:rFonts w:ascii="Times New Roman" w:hAnsi="Times New Roman"/>
          <w:sz w:val="28"/>
          <w:szCs w:val="28"/>
        </w:rPr>
        <w:t xml:space="preserve">В отношении каждого из указанных выше земельных участков предоставить разрешение на </w:t>
      </w:r>
      <w:r w:rsidRPr="006139A4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Pr="006139A4">
        <w:rPr>
          <w:rFonts w:ascii="Times New Roman" w:eastAsia="MS MinNew Roman" w:hAnsi="Times New Roman"/>
          <w:bCs/>
          <w:sz w:val="28"/>
          <w:szCs w:val="28"/>
        </w:rPr>
        <w:t xml:space="preserve">пунктом 29 ст. 54 Правил застройки и землепользования </w:t>
      </w:r>
      <w:r w:rsidRPr="006139A4">
        <w:rPr>
          <w:rFonts w:ascii="Times New Roman" w:eastAsia="MS MinNew Roman" w:hAnsi="Times New Roman"/>
          <w:bCs/>
          <w:sz w:val="28"/>
          <w:szCs w:val="28"/>
        </w:rPr>
        <w:lastRenderedPageBreak/>
        <w:t xml:space="preserve">сельского поселения Красный Яр муниципального района Красноярский Самарской области размеров </w:t>
      </w:r>
      <w:r w:rsidRPr="006139A4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(бытового разрыва) между зданиями индивидуальной жилой застройки и (или) зданиями блокированной жилой застройки</w:t>
      </w:r>
      <w:r w:rsidRPr="006139A4">
        <w:rPr>
          <w:rFonts w:ascii="Times New Roman" w:eastAsia="MS MinNew Roman" w:hAnsi="Times New Roman"/>
          <w:bCs/>
          <w:sz w:val="28"/>
          <w:szCs w:val="28"/>
        </w:rPr>
        <w:t>, в размере 6 метров до: 4</w:t>
      </w:r>
      <w:r w:rsidR="00236EF3">
        <w:rPr>
          <w:rFonts w:ascii="Times New Roman" w:eastAsia="MS MinNew Roman" w:hAnsi="Times New Roman"/>
          <w:bCs/>
          <w:sz w:val="28"/>
          <w:szCs w:val="28"/>
        </w:rPr>
        <w:t>,5</w:t>
      </w:r>
      <w:r w:rsidRPr="006139A4">
        <w:rPr>
          <w:rFonts w:ascii="Times New Roman" w:eastAsia="MS MinNew Roman" w:hAnsi="Times New Roman"/>
          <w:bCs/>
          <w:sz w:val="28"/>
          <w:szCs w:val="28"/>
        </w:rPr>
        <w:t xml:space="preserve"> метров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разрешение на </w:t>
      </w:r>
      <w:r w:rsidRPr="006139A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>).</w:t>
      </w:r>
    </w:p>
    <w:p w14:paraId="4005FA67" w14:textId="28D403BF" w:rsidR="00105F55" w:rsidRPr="00737808" w:rsidRDefault="002F7E6D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7808">
        <w:rPr>
          <w:rFonts w:ascii="Times New Roman" w:hAnsi="Times New Roman"/>
          <w:sz w:val="28"/>
          <w:szCs w:val="28"/>
        </w:rPr>
        <w:t>2</w:t>
      </w:r>
      <w:r w:rsidR="00105F55" w:rsidRPr="0073780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737808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2A79A105" w14:textId="77777777" w:rsidR="00191D0A" w:rsidRPr="00B04EC8" w:rsidRDefault="002F7E6D" w:rsidP="0073780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73780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0811B376" w14:textId="77777777" w:rsidR="001D1F0C" w:rsidRDefault="001D1F0C" w:rsidP="001D1F0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14:paraId="2A1E672C" w14:textId="77777777" w:rsidR="001D1F0C" w:rsidRPr="000E41C4" w:rsidRDefault="001D1F0C" w:rsidP="001D1F0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6B68D5E4" w14:textId="77777777" w:rsidR="001D1F0C" w:rsidRPr="000E41C4" w:rsidRDefault="001D1F0C" w:rsidP="001D1F0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2FE2784A" w14:textId="77777777" w:rsidR="001D1F0C" w:rsidRPr="000E41C4" w:rsidRDefault="001D1F0C" w:rsidP="001D1F0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E2D72B2" w14:textId="77777777" w:rsidR="001D1F0C" w:rsidRDefault="001D1F0C" w:rsidP="001D1F0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Серебряков</w:t>
      </w:r>
    </w:p>
    <w:p w14:paraId="64D902DB" w14:textId="77777777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737808">
      <w:pPr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DF3709B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F33D0AA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9893A68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0928630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032DA8B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9F6F10B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8A1839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9D02BC1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22B7E46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D8C1E1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D1F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0"/>
    <w:rsid w:val="00023B20"/>
    <w:rsid w:val="0009298B"/>
    <w:rsid w:val="000F1729"/>
    <w:rsid w:val="00105F55"/>
    <w:rsid w:val="00191D0A"/>
    <w:rsid w:val="001C1309"/>
    <w:rsid w:val="001D1F0C"/>
    <w:rsid w:val="00236EF3"/>
    <w:rsid w:val="0026771B"/>
    <w:rsid w:val="002F7E6D"/>
    <w:rsid w:val="003A1FA5"/>
    <w:rsid w:val="004271DC"/>
    <w:rsid w:val="00461370"/>
    <w:rsid w:val="00512C7F"/>
    <w:rsid w:val="005632FE"/>
    <w:rsid w:val="00703CEC"/>
    <w:rsid w:val="00710C0A"/>
    <w:rsid w:val="00737808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E623D9"/>
    <w:rsid w:val="00F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FD9577F5-870F-4F6E-9A5B-5BF2B498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5</cp:revision>
  <cp:lastPrinted>2017-10-05T09:33:00Z</cp:lastPrinted>
  <dcterms:created xsi:type="dcterms:W3CDTF">2017-09-27T10:42:00Z</dcterms:created>
  <dcterms:modified xsi:type="dcterms:W3CDTF">2017-10-05T09:34:00Z</dcterms:modified>
</cp:coreProperties>
</file>